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77" w:rsidRDefault="004A1277" w:rsidP="004A1277">
      <w:pPr>
        <w:ind w:right="-284"/>
        <w:contextualSpacing/>
        <w:jc w:val="center"/>
        <w:rPr>
          <w:b/>
          <w:lang w:val="pt-BR"/>
        </w:rPr>
      </w:pPr>
    </w:p>
    <w:p w:rsidR="004A1277" w:rsidRPr="00A57F95" w:rsidRDefault="004A1277" w:rsidP="004A1277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4A1277" w:rsidRPr="00A57F95" w:rsidRDefault="004A1277" w:rsidP="004A1277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4A1277" w:rsidRPr="00A57F95" w:rsidRDefault="004A1277" w:rsidP="004A1277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4A1277" w:rsidRPr="00A57F95" w:rsidRDefault="004A1277" w:rsidP="004A1277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4A1277" w:rsidRPr="00A57F95" w:rsidRDefault="004A1277" w:rsidP="004A1277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4A1277" w:rsidRPr="00A57F95" w:rsidRDefault="004A1277" w:rsidP="004A1277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4A1277" w:rsidRDefault="004A1277" w:rsidP="004A1277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5B1C10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5B1C10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5B1C10" w:rsidRPr="00A57F95">
        <w:rPr>
          <w:sz w:val="18"/>
          <w:szCs w:val="18"/>
        </w:rPr>
        <w:fldChar w:fldCharType="end"/>
      </w:r>
    </w:p>
    <w:p w:rsidR="004A1277" w:rsidRPr="00B61D45" w:rsidRDefault="004A1277" w:rsidP="004A1277">
      <w:pPr>
        <w:contextualSpacing/>
        <w:jc w:val="center"/>
        <w:rPr>
          <w:b/>
          <w:lang w:val="it-IT"/>
        </w:rPr>
      </w:pPr>
    </w:p>
    <w:p w:rsidR="004A1277" w:rsidRPr="004A1277" w:rsidRDefault="00551CEF" w:rsidP="004A1277">
      <w:pPr>
        <w:jc w:val="both"/>
        <w:rPr>
          <w:lang w:val="it-IT"/>
        </w:rPr>
      </w:pPr>
      <w:r>
        <w:t>Nr. 1945</w:t>
      </w:r>
      <w:r w:rsidR="004A1277">
        <w:t>/30.12.2025</w:t>
      </w:r>
    </w:p>
    <w:p w:rsidR="004A1277" w:rsidRPr="004D0090" w:rsidRDefault="004A1277" w:rsidP="004A1277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4A1277" w:rsidRPr="00667CE5" w:rsidRDefault="004A1277" w:rsidP="004A1277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candidaţi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la</w:t>
      </w:r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Mureș</w:t>
      </w:r>
      <w:proofErr w:type="spellEnd"/>
      <w:r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>din data de 23.12.2025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921"/>
        <w:gridCol w:w="2070"/>
        <w:gridCol w:w="1962"/>
      </w:tblGrid>
      <w:tr w:rsidR="004A1277" w:rsidRPr="00BB1614" w:rsidTr="007F142C">
        <w:trPr>
          <w:trHeight w:val="227"/>
        </w:trPr>
        <w:tc>
          <w:tcPr>
            <w:tcW w:w="675" w:type="dxa"/>
            <w:vAlign w:val="center"/>
          </w:tcPr>
          <w:p w:rsidR="004A1277" w:rsidRPr="00667CE5" w:rsidRDefault="004A1277" w:rsidP="007F142C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667CE5">
              <w:rPr>
                <w:rFonts w:ascii="Trebuchet MS" w:hAnsi="Trebuchet MS" w:cs="Consolas"/>
                <w:i/>
              </w:rPr>
              <w:t>Nr.</w:t>
            </w:r>
          </w:p>
          <w:p w:rsidR="004A1277" w:rsidRPr="00667CE5" w:rsidRDefault="004A1277" w:rsidP="007F142C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4A1277" w:rsidRPr="00667CE5" w:rsidRDefault="004A1277" w:rsidP="007F142C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667CE5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921" w:type="dxa"/>
            <w:vAlign w:val="center"/>
          </w:tcPr>
          <w:p w:rsidR="004A1277" w:rsidRPr="00667CE5" w:rsidRDefault="004A1277" w:rsidP="007F142C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/>
                <w:i/>
              </w:rPr>
              <w:t>Punctaj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/>
                <w:i/>
              </w:rPr>
              <w:t>obţinut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la </w:t>
            </w:r>
            <w:proofErr w:type="spellStart"/>
            <w:r w:rsidRPr="00667CE5">
              <w:rPr>
                <w:rFonts w:ascii="Trebuchet MS" w:hAnsi="Trebuchet MS"/>
                <w:i/>
              </w:rPr>
              <w:t>proba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/>
                <w:i/>
              </w:rPr>
              <w:t>scrisă</w:t>
            </w:r>
            <w:proofErr w:type="spellEnd"/>
          </w:p>
        </w:tc>
        <w:tc>
          <w:tcPr>
            <w:tcW w:w="2070" w:type="dxa"/>
            <w:vAlign w:val="center"/>
          </w:tcPr>
          <w:p w:rsidR="004A1277" w:rsidRPr="00667CE5" w:rsidRDefault="004A1277" w:rsidP="007F142C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/>
                <w:i/>
              </w:rPr>
              <w:t>Punctaj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final</w:t>
            </w:r>
          </w:p>
        </w:tc>
        <w:tc>
          <w:tcPr>
            <w:tcW w:w="1962" w:type="dxa"/>
            <w:vAlign w:val="center"/>
          </w:tcPr>
          <w:p w:rsidR="004A1277" w:rsidRPr="00667CE5" w:rsidRDefault="004A1277" w:rsidP="007F142C">
            <w:pPr>
              <w:spacing w:after="100"/>
              <w:ind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/>
                <w:i/>
              </w:rPr>
              <w:t>Admis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/ </w:t>
            </w:r>
            <w:proofErr w:type="spellStart"/>
            <w:r w:rsidRPr="00667CE5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4A1277" w:rsidRPr="00E83FB7" w:rsidTr="007F142C">
        <w:trPr>
          <w:trHeight w:val="227"/>
        </w:trPr>
        <w:tc>
          <w:tcPr>
            <w:tcW w:w="9180" w:type="dxa"/>
            <w:gridSpan w:val="5"/>
            <w:vAlign w:val="center"/>
          </w:tcPr>
          <w:p w:rsidR="004A1277" w:rsidRPr="00E83FB7" w:rsidRDefault="004A1277" w:rsidP="007F142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proofErr w:type="gram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 tr</w:t>
            </w:r>
            <w:proofErr w:type="gram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>. I</w:t>
            </w:r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Pr="00BB1614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E46160" w:rsidRPr="00A1118B" w:rsidRDefault="00E46160" w:rsidP="007F142C">
            <w:pPr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1799/05.12.2025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Pr="00667CE5" w:rsidRDefault="00E46160" w:rsidP="007F142C">
            <w:pPr>
              <w:jc w:val="center"/>
            </w:pPr>
            <w:proofErr w:type="spellStart"/>
            <w:r w:rsidRPr="00667CE5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1837/09.12.2025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5,20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5,20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1813/08.12.2025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1831/09.12.2025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9,80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9,80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1796/05.12.2025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9,60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9,60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1840/09.12.2025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1777/04.12.2025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9,80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9,80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1795/05.12.2025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1830/09.12.2025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1797/05.12.2025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9,60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9,60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1838/09.12.2025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1794/05.12.2025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  <w:tr w:rsidR="00E46160" w:rsidRPr="00BB1614" w:rsidTr="005367F2">
        <w:trPr>
          <w:trHeight w:val="227"/>
        </w:trPr>
        <w:tc>
          <w:tcPr>
            <w:tcW w:w="675" w:type="dxa"/>
            <w:vAlign w:val="center"/>
          </w:tcPr>
          <w:p w:rsidR="00E46160" w:rsidRDefault="00E46160" w:rsidP="007F142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E46160" w:rsidRPr="00F1757D" w:rsidRDefault="00E46160" w:rsidP="007F142C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1757D">
              <w:rPr>
                <w:rStyle w:val="FontStyle24"/>
                <w:rFonts w:ascii="Trebuchet MS" w:hAnsi="Trebuchet MS"/>
                <w:sz w:val="24"/>
                <w:szCs w:val="24"/>
              </w:rPr>
              <w:t>1812/08.12.2025</w:t>
            </w:r>
          </w:p>
        </w:tc>
        <w:tc>
          <w:tcPr>
            <w:tcW w:w="1921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2070" w:type="dxa"/>
          </w:tcPr>
          <w:p w:rsidR="00E46160" w:rsidRPr="00DD28A1" w:rsidRDefault="00E46160" w:rsidP="00235DF8">
            <w:pPr>
              <w:jc w:val="center"/>
            </w:pPr>
            <w:r w:rsidRPr="00DD28A1">
              <w:t>10</w:t>
            </w:r>
          </w:p>
        </w:tc>
        <w:tc>
          <w:tcPr>
            <w:tcW w:w="1962" w:type="dxa"/>
          </w:tcPr>
          <w:p w:rsidR="00E46160" w:rsidRDefault="00E46160" w:rsidP="00E46160">
            <w:pPr>
              <w:jc w:val="center"/>
            </w:pPr>
            <w:proofErr w:type="spellStart"/>
            <w:r w:rsidRPr="00392A96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</w:tbl>
    <w:p w:rsidR="004A1277" w:rsidRDefault="004A1277" w:rsidP="004A127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 w:rsidR="00E46160">
        <w:rPr>
          <w:rFonts w:ascii="Times New Roman" w:hAnsi="Times New Roman" w:cs="Times New Roman"/>
          <w:sz w:val="24"/>
          <w:szCs w:val="24"/>
        </w:rPr>
        <w:t xml:space="preserve">12.2025, </w:t>
      </w:r>
      <w:proofErr w:type="spellStart"/>
      <w:r w:rsidR="00E46160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E46160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4A1277" w:rsidRDefault="004A1277" w:rsidP="004A127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4A1277" w:rsidRPr="00AA740B" w:rsidRDefault="004A1277" w:rsidP="004A127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4A1277" w:rsidRPr="00AA740B" w:rsidSect="004A1277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1277"/>
    <w:rsid w:val="004A1277"/>
    <w:rsid w:val="00551CEF"/>
    <w:rsid w:val="005B1C10"/>
    <w:rsid w:val="00737523"/>
    <w:rsid w:val="009C4F91"/>
    <w:rsid w:val="00E46160"/>
    <w:rsid w:val="00F1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77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277"/>
    <w:rPr>
      <w:color w:val="0000FF"/>
      <w:u w:val="single"/>
    </w:rPr>
  </w:style>
  <w:style w:type="paragraph" w:customStyle="1" w:styleId="Style11">
    <w:name w:val="Style11"/>
    <w:basedOn w:val="Normal"/>
    <w:uiPriority w:val="99"/>
    <w:rsid w:val="004A1277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4A127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5</cp:revision>
  <dcterms:created xsi:type="dcterms:W3CDTF">2025-12-19T09:45:00Z</dcterms:created>
  <dcterms:modified xsi:type="dcterms:W3CDTF">2025-12-30T06:51:00Z</dcterms:modified>
</cp:coreProperties>
</file>